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C0" w:rsidRPr="00AB00C0" w:rsidRDefault="00122069" w:rsidP="00122069">
      <w:pPr>
        <w:tabs>
          <w:tab w:val="left" w:pos="2700"/>
        </w:tabs>
        <w:rPr>
          <w:rFonts w:ascii="Squad Light" w:hAnsi="Squad Light" w:cs="Arial"/>
          <w:b/>
          <w:sz w:val="24"/>
          <w:szCs w:val="24"/>
          <w:lang w:val="sr-Latn-RS"/>
        </w:rPr>
      </w:pPr>
      <w:bookmarkStart w:id="0" w:name="_GoBack"/>
      <w:bookmarkEnd w:id="0"/>
      <w:r>
        <w:rPr>
          <w:rFonts w:ascii="Squad Light" w:hAnsi="Squad Light" w:cs="Arial"/>
          <w:b/>
          <w:sz w:val="24"/>
          <w:szCs w:val="24"/>
          <w:lang w:val="sr-Latn-RS"/>
        </w:rPr>
        <w:tab/>
      </w:r>
      <w:r>
        <w:rPr>
          <w:rFonts w:ascii="Squad Light" w:hAnsi="Squad Light" w:cs="Arial"/>
          <w:b/>
          <w:sz w:val="24"/>
          <w:szCs w:val="24"/>
          <w:lang w:val="sr-Latn-RS"/>
        </w:rPr>
        <w:tab/>
      </w:r>
      <w:r>
        <w:rPr>
          <w:rFonts w:ascii="Squad Light" w:hAnsi="Squad Light" w:cs="Arial"/>
          <w:b/>
          <w:sz w:val="24"/>
          <w:szCs w:val="24"/>
          <w:lang w:val="sr-Latn-RS"/>
        </w:rPr>
        <w:tab/>
      </w:r>
      <w:r>
        <w:rPr>
          <w:rFonts w:ascii="Squad Light" w:hAnsi="Squad Light" w:cs="Arial"/>
          <w:b/>
          <w:sz w:val="24"/>
          <w:szCs w:val="24"/>
          <w:lang w:val="sr-Latn-RS"/>
        </w:rPr>
        <w:tab/>
      </w:r>
    </w:p>
    <w:p w:rsidR="00AB00C0" w:rsidRPr="00AB00C0" w:rsidRDefault="00AB00C0" w:rsidP="00AB00C0">
      <w:pPr>
        <w:rPr>
          <w:rFonts w:ascii="Squad Light" w:hAnsi="Squad Light" w:cs="Arial"/>
          <w:b/>
          <w:sz w:val="24"/>
          <w:szCs w:val="24"/>
          <w:lang w:val="sr-Latn-RS"/>
        </w:rPr>
      </w:pPr>
    </w:p>
    <w:p w:rsidR="00E8647A" w:rsidRPr="00AB00C0" w:rsidRDefault="00C122B8" w:rsidP="00AB00C0">
      <w:pPr>
        <w:rPr>
          <w:rFonts w:ascii="Squad" w:hAnsi="Squad" w:cs="Arial"/>
          <w:b/>
          <w:sz w:val="28"/>
          <w:szCs w:val="24"/>
          <w:lang w:val="sr-Latn-RS"/>
        </w:rPr>
      </w:pPr>
      <w:r w:rsidRPr="00AB00C0">
        <w:rPr>
          <w:rFonts w:ascii="Squad" w:hAnsi="Squad" w:cs="Arial"/>
          <w:b/>
          <w:sz w:val="28"/>
          <w:szCs w:val="24"/>
          <w:lang w:val="sr-Latn-RS"/>
        </w:rPr>
        <w:t>O</w:t>
      </w:r>
      <w:r w:rsidR="00065AAE" w:rsidRPr="00AB00C0">
        <w:rPr>
          <w:rFonts w:ascii="Squad" w:hAnsi="Squad" w:cs="Arial"/>
          <w:b/>
          <w:sz w:val="28"/>
          <w:szCs w:val="24"/>
          <w:lang w:val="sr-Latn-RS"/>
        </w:rPr>
        <w:t>BAVEŠTENJE O PRIGOVORIMA</w:t>
      </w:r>
    </w:p>
    <w:p w:rsidR="00065AAE" w:rsidRPr="00AB00C0" w:rsidRDefault="00065AAE" w:rsidP="00AB00C0">
      <w:pPr>
        <w:rPr>
          <w:rFonts w:ascii="Squad" w:hAnsi="Squad" w:cs="Arial"/>
          <w:b/>
          <w:sz w:val="20"/>
          <w:szCs w:val="20"/>
          <w:lang w:val="sr-Latn-RS"/>
        </w:rPr>
      </w:pPr>
      <w:r w:rsidRPr="00AB00C0">
        <w:rPr>
          <w:rFonts w:ascii="Squad" w:hAnsi="Squad" w:cs="Arial"/>
          <w:b/>
          <w:sz w:val="20"/>
          <w:szCs w:val="20"/>
          <w:lang w:val="sr-Latn-RS"/>
        </w:rPr>
        <w:t>Razlog podnošenja prigovora:</w:t>
      </w:r>
    </w:p>
    <w:p w:rsidR="00065AAE" w:rsidRPr="00AB00C0" w:rsidRDefault="00065AAE" w:rsidP="00AB00C0">
      <w:pPr>
        <w:spacing w:after="120"/>
        <w:rPr>
          <w:rFonts w:ascii="Squad Light" w:hAnsi="Squad Light"/>
          <w:sz w:val="18"/>
          <w:szCs w:val="18"/>
          <w:lang w:val="sr-Latn-RS"/>
        </w:rPr>
      </w:pPr>
      <w:r w:rsidRPr="00AB00C0">
        <w:rPr>
          <w:rFonts w:ascii="Squad Light" w:hAnsi="Squad Light"/>
          <w:sz w:val="18"/>
          <w:szCs w:val="18"/>
          <w:lang w:val="sr-Latn-RS"/>
        </w:rPr>
        <w:t>-</w:t>
      </w:r>
      <w:r w:rsidRPr="00AB00C0">
        <w:rPr>
          <w:rFonts w:ascii="Squad Light" w:hAnsi="Squad Light"/>
          <w:sz w:val="18"/>
          <w:szCs w:val="18"/>
          <w:lang w:val="sr-Latn-RS"/>
        </w:rPr>
        <w:tab/>
        <w:t>Postupanje Društva, odnosno lica koja za Društvo obavlja poslove zastupanja u osiguranju,</w:t>
      </w:r>
    </w:p>
    <w:p w:rsidR="00065AAE" w:rsidRPr="00AB00C0" w:rsidRDefault="00065AAE" w:rsidP="00AB00C0">
      <w:pPr>
        <w:spacing w:after="120"/>
        <w:rPr>
          <w:rFonts w:ascii="Squad Light" w:hAnsi="Squad Light"/>
          <w:sz w:val="18"/>
          <w:szCs w:val="18"/>
          <w:lang w:val="sr-Latn-RS"/>
        </w:rPr>
      </w:pPr>
      <w:r w:rsidRPr="00AB00C0">
        <w:rPr>
          <w:rFonts w:ascii="Squad Light" w:hAnsi="Squad Light"/>
          <w:sz w:val="18"/>
          <w:szCs w:val="18"/>
          <w:lang w:val="sr-Latn-RS"/>
        </w:rPr>
        <w:t>-</w:t>
      </w:r>
      <w:r w:rsidRPr="00AB00C0">
        <w:rPr>
          <w:rFonts w:ascii="Squad Light" w:hAnsi="Squad Light"/>
          <w:sz w:val="18"/>
          <w:szCs w:val="18"/>
          <w:lang w:val="sr-Latn-RS"/>
        </w:rPr>
        <w:tab/>
        <w:t>Odluke Društva u vezi sa ugovorom o osiguranju ili izvršenjem ugovora o osiguranju,</w:t>
      </w:r>
    </w:p>
    <w:p w:rsidR="00065AAE" w:rsidRPr="00AB00C0" w:rsidRDefault="00065AAE" w:rsidP="00AB00C0">
      <w:pPr>
        <w:spacing w:after="120"/>
        <w:rPr>
          <w:rFonts w:ascii="Squad Light" w:hAnsi="Squad Light"/>
          <w:sz w:val="18"/>
          <w:szCs w:val="18"/>
          <w:lang w:val="sr-Latn-RS"/>
        </w:rPr>
      </w:pPr>
      <w:r w:rsidRPr="00AB00C0">
        <w:rPr>
          <w:rFonts w:ascii="Squad Light" w:hAnsi="Squad Light"/>
          <w:sz w:val="18"/>
          <w:szCs w:val="18"/>
          <w:lang w:val="sr-Latn-RS"/>
        </w:rPr>
        <w:t>-</w:t>
      </w:r>
      <w:r w:rsidRPr="00AB00C0">
        <w:rPr>
          <w:rFonts w:ascii="Squad Light" w:hAnsi="Squad Light"/>
          <w:sz w:val="18"/>
          <w:szCs w:val="18"/>
          <w:lang w:val="sr-Latn-RS"/>
        </w:rPr>
        <w:tab/>
        <w:t>Postupanje Društva u vezi sa rešavanjem zahteva iz ugovora o osiguranju.</w:t>
      </w:r>
    </w:p>
    <w:p w:rsidR="00065AAE" w:rsidRPr="00AB00C0" w:rsidRDefault="00065AAE" w:rsidP="00AB00C0">
      <w:pPr>
        <w:rPr>
          <w:rFonts w:ascii="Squad" w:hAnsi="Squad" w:cs="Arial"/>
          <w:b/>
          <w:sz w:val="20"/>
          <w:szCs w:val="20"/>
          <w:lang w:val="sr-Latn-RS"/>
        </w:rPr>
      </w:pPr>
      <w:r w:rsidRPr="00AB00C0">
        <w:rPr>
          <w:rFonts w:ascii="Squad" w:hAnsi="Squad" w:cs="Arial"/>
          <w:b/>
          <w:sz w:val="20"/>
          <w:szCs w:val="20"/>
          <w:lang w:val="sr-Latn-RS"/>
        </w:rPr>
        <w:t>Podnosilac prigovora može biti:</w:t>
      </w:r>
    </w:p>
    <w:p w:rsidR="00065AAE" w:rsidRPr="00AB00C0" w:rsidRDefault="00065AAE" w:rsidP="00AB00C0">
      <w:pPr>
        <w:spacing w:after="120"/>
        <w:rPr>
          <w:rFonts w:ascii="Squad Light" w:hAnsi="Squad Light"/>
          <w:sz w:val="18"/>
          <w:szCs w:val="18"/>
          <w:lang w:val="sr-Latn-RS"/>
        </w:rPr>
      </w:pPr>
      <w:r w:rsidRPr="00AB00C0">
        <w:rPr>
          <w:rFonts w:ascii="Squad Light" w:hAnsi="Squad Light"/>
          <w:sz w:val="18"/>
          <w:szCs w:val="18"/>
          <w:lang w:val="sr-Latn-RS"/>
        </w:rPr>
        <w:t>-</w:t>
      </w:r>
      <w:r w:rsidRPr="00AB00C0">
        <w:rPr>
          <w:rFonts w:ascii="Squad Light" w:hAnsi="Squad Light"/>
          <w:sz w:val="18"/>
          <w:szCs w:val="18"/>
          <w:lang w:val="sr-Latn-RS"/>
        </w:rPr>
        <w:tab/>
        <w:t>Osiguranik,</w:t>
      </w:r>
    </w:p>
    <w:p w:rsidR="00065AAE" w:rsidRPr="00AB00C0" w:rsidRDefault="00065AAE" w:rsidP="00AB00C0">
      <w:pPr>
        <w:spacing w:after="120"/>
        <w:rPr>
          <w:rFonts w:ascii="Squad Light" w:hAnsi="Squad Light"/>
          <w:sz w:val="18"/>
          <w:szCs w:val="18"/>
          <w:lang w:val="sr-Latn-RS"/>
        </w:rPr>
      </w:pPr>
      <w:r w:rsidRPr="00AB00C0">
        <w:rPr>
          <w:rFonts w:ascii="Squad Light" w:hAnsi="Squad Light"/>
          <w:sz w:val="18"/>
          <w:szCs w:val="18"/>
          <w:lang w:val="sr-Latn-RS"/>
        </w:rPr>
        <w:t>-</w:t>
      </w:r>
      <w:r w:rsidRPr="00AB00C0">
        <w:rPr>
          <w:rFonts w:ascii="Squad Light" w:hAnsi="Squad Light"/>
          <w:sz w:val="18"/>
          <w:szCs w:val="18"/>
          <w:lang w:val="sr-Latn-RS"/>
        </w:rPr>
        <w:tab/>
        <w:t>Ugovarač osiguranja ili</w:t>
      </w:r>
    </w:p>
    <w:p w:rsidR="006F7CBF" w:rsidRPr="00AB00C0" w:rsidRDefault="00065AAE" w:rsidP="00AB00C0">
      <w:pPr>
        <w:spacing w:after="120"/>
        <w:rPr>
          <w:rFonts w:ascii="Squad Light" w:hAnsi="Squad Light"/>
          <w:sz w:val="18"/>
          <w:szCs w:val="18"/>
          <w:lang w:val="sr-Latn-RS"/>
        </w:rPr>
      </w:pPr>
      <w:r w:rsidRPr="00AB00C0">
        <w:rPr>
          <w:rFonts w:ascii="Squad Light" w:hAnsi="Squad Light"/>
          <w:sz w:val="18"/>
          <w:szCs w:val="18"/>
          <w:lang w:val="sr-Latn-RS"/>
        </w:rPr>
        <w:t>-</w:t>
      </w:r>
      <w:r w:rsidRPr="00AB00C0">
        <w:rPr>
          <w:rFonts w:ascii="Squad Light" w:hAnsi="Squad Light"/>
          <w:sz w:val="18"/>
          <w:szCs w:val="18"/>
          <w:lang w:val="sr-Latn-RS"/>
        </w:rPr>
        <w:tab/>
        <w:t>Korisnik iz ugovora o osiguranju</w:t>
      </w:r>
    </w:p>
    <w:p w:rsidR="00065AAE" w:rsidRPr="00AB00C0" w:rsidRDefault="006F7CBF" w:rsidP="00AB00C0">
      <w:pPr>
        <w:spacing w:after="120"/>
        <w:rPr>
          <w:rFonts w:ascii="Squad Light" w:hAnsi="Squad Light"/>
          <w:sz w:val="18"/>
          <w:szCs w:val="18"/>
          <w:lang w:val="sr-Latn-RS"/>
        </w:rPr>
      </w:pPr>
      <w:r w:rsidRPr="00AB00C0">
        <w:rPr>
          <w:rFonts w:ascii="Squad Light" w:hAnsi="Squad Light"/>
          <w:sz w:val="18"/>
          <w:szCs w:val="18"/>
          <w:lang w:val="sr-Latn-RS"/>
        </w:rPr>
        <w:t xml:space="preserve">- </w:t>
      </w:r>
      <w:r w:rsidRPr="00AB00C0">
        <w:rPr>
          <w:rFonts w:ascii="Squad Light" w:hAnsi="Squad Light"/>
          <w:sz w:val="18"/>
          <w:szCs w:val="18"/>
          <w:lang w:val="sr-Latn-RS"/>
        </w:rPr>
        <w:tab/>
        <w:t>Treće oštećeno lice</w:t>
      </w:r>
    </w:p>
    <w:p w:rsidR="00065AAE" w:rsidRPr="00AB00C0" w:rsidRDefault="00065AAE" w:rsidP="00AB00C0">
      <w:pPr>
        <w:spacing w:after="120"/>
        <w:rPr>
          <w:rFonts w:ascii="Squad Light" w:hAnsi="Squad Light"/>
          <w:sz w:val="18"/>
          <w:szCs w:val="18"/>
          <w:lang w:val="sr-Latn-RS"/>
        </w:rPr>
      </w:pPr>
      <w:r w:rsidRPr="00AB00C0">
        <w:rPr>
          <w:rFonts w:ascii="Squad Light" w:hAnsi="Squad Light"/>
          <w:sz w:val="18"/>
          <w:szCs w:val="18"/>
          <w:lang w:val="sr-Latn-RS"/>
        </w:rPr>
        <w:t>-</w:t>
      </w:r>
      <w:r w:rsidRPr="00AB00C0">
        <w:rPr>
          <w:rFonts w:ascii="Squad Light" w:hAnsi="Squad Light"/>
          <w:sz w:val="18"/>
          <w:szCs w:val="18"/>
          <w:lang w:val="sr-Latn-RS"/>
        </w:rPr>
        <w:tab/>
        <w:t>Zastupnik ili punomoćnik</w:t>
      </w:r>
      <w:r w:rsidR="006F7CBF" w:rsidRPr="00AB00C0">
        <w:rPr>
          <w:rFonts w:ascii="Squad Light" w:hAnsi="Squad Light"/>
          <w:sz w:val="18"/>
          <w:szCs w:val="18"/>
          <w:lang w:val="sr-Latn-RS"/>
        </w:rPr>
        <w:t xml:space="preserve"> gore navedenih lica</w:t>
      </w:r>
    </w:p>
    <w:p w:rsidR="00065AAE" w:rsidRPr="00AB00C0" w:rsidRDefault="00065AAE" w:rsidP="00AB00C0">
      <w:pPr>
        <w:rPr>
          <w:rFonts w:ascii="Squad" w:hAnsi="Squad" w:cs="Arial"/>
          <w:b/>
          <w:sz w:val="20"/>
          <w:szCs w:val="20"/>
          <w:lang w:val="sr-Latn-RS"/>
        </w:rPr>
      </w:pPr>
      <w:r w:rsidRPr="00AB00C0">
        <w:rPr>
          <w:rFonts w:ascii="Squad" w:hAnsi="Squad" w:cs="Arial"/>
          <w:b/>
          <w:sz w:val="20"/>
          <w:szCs w:val="20"/>
          <w:lang w:val="sr-Latn-RS"/>
        </w:rPr>
        <w:t xml:space="preserve">Prigovor treba da sadrži: </w:t>
      </w:r>
    </w:p>
    <w:p w:rsidR="00065AAE" w:rsidRPr="00AB00C0" w:rsidRDefault="00065AAE" w:rsidP="00AB00C0">
      <w:pPr>
        <w:spacing w:after="120"/>
        <w:ind w:left="709" w:hanging="709"/>
        <w:rPr>
          <w:rFonts w:ascii="Squad Light" w:hAnsi="Squad Light"/>
          <w:sz w:val="18"/>
          <w:szCs w:val="18"/>
          <w:lang w:val="sr-Latn-RS"/>
        </w:rPr>
      </w:pPr>
      <w:r w:rsidRPr="00AB00C0">
        <w:rPr>
          <w:rFonts w:ascii="Squad Light" w:hAnsi="Squad Light"/>
          <w:sz w:val="18"/>
          <w:szCs w:val="18"/>
          <w:lang w:val="sr-Latn-RS"/>
        </w:rPr>
        <w:t>-</w:t>
      </w:r>
      <w:r w:rsidRPr="00AB00C0">
        <w:rPr>
          <w:rFonts w:ascii="Squad Light" w:hAnsi="Squad Light"/>
          <w:sz w:val="18"/>
          <w:szCs w:val="18"/>
          <w:lang w:val="sr-Latn-RS"/>
        </w:rPr>
        <w:tab/>
        <w:t>Ime, prezime i adresu podnosioca prigovora ako je reč o fizičkom licu, odnosno poslovno ime i sedište pravnog lica i ime i prezime zakonskog zastupnika pravnog lica, odnosno ovlašćenog lica ako se prigovor podnosi u ime i za račun pravnog lica;</w:t>
      </w:r>
    </w:p>
    <w:p w:rsidR="00065AAE" w:rsidRPr="00AB00C0" w:rsidRDefault="00065AAE" w:rsidP="00AB00C0">
      <w:pPr>
        <w:spacing w:after="120"/>
        <w:rPr>
          <w:rFonts w:ascii="Squad Light" w:hAnsi="Squad Light"/>
          <w:sz w:val="18"/>
          <w:szCs w:val="18"/>
          <w:lang w:val="sr-Latn-RS"/>
        </w:rPr>
      </w:pPr>
      <w:r w:rsidRPr="00AB00C0">
        <w:rPr>
          <w:rFonts w:ascii="Squad Light" w:hAnsi="Squad Light"/>
          <w:sz w:val="18"/>
          <w:szCs w:val="18"/>
          <w:lang w:val="sr-Latn-RS"/>
        </w:rPr>
        <w:t>-</w:t>
      </w:r>
      <w:r w:rsidRPr="00AB00C0">
        <w:rPr>
          <w:rFonts w:ascii="Squad Light" w:hAnsi="Squad Light"/>
          <w:sz w:val="18"/>
          <w:szCs w:val="18"/>
          <w:lang w:val="sr-Latn-RS"/>
        </w:rPr>
        <w:tab/>
        <w:t>Razloge za prigovor i zahteve njegovog podnosioca;</w:t>
      </w:r>
    </w:p>
    <w:p w:rsidR="00065AAE" w:rsidRPr="00AB00C0" w:rsidRDefault="00065AAE" w:rsidP="00AB00C0">
      <w:pPr>
        <w:spacing w:after="120"/>
        <w:rPr>
          <w:rFonts w:ascii="Squad Light" w:hAnsi="Squad Light"/>
          <w:sz w:val="18"/>
          <w:szCs w:val="18"/>
          <w:lang w:val="sr-Latn-RS"/>
        </w:rPr>
      </w:pPr>
      <w:r w:rsidRPr="00AB00C0">
        <w:rPr>
          <w:rFonts w:ascii="Squad Light" w:hAnsi="Squad Light"/>
          <w:sz w:val="18"/>
          <w:szCs w:val="18"/>
          <w:lang w:val="sr-Latn-RS"/>
        </w:rPr>
        <w:t>-</w:t>
      </w:r>
      <w:r w:rsidRPr="00AB00C0">
        <w:rPr>
          <w:rFonts w:ascii="Squad Light" w:hAnsi="Squad Light"/>
          <w:sz w:val="18"/>
          <w:szCs w:val="18"/>
          <w:lang w:val="sr-Latn-RS"/>
        </w:rPr>
        <w:tab/>
        <w:t>Dokaze kojima se potkrepljuju navodi iz prigovora;</w:t>
      </w:r>
    </w:p>
    <w:p w:rsidR="00065AAE" w:rsidRPr="00AB00C0" w:rsidRDefault="00065AAE" w:rsidP="00AB00C0">
      <w:pPr>
        <w:spacing w:after="120"/>
        <w:rPr>
          <w:rFonts w:ascii="Squad Light" w:hAnsi="Squad Light"/>
          <w:sz w:val="18"/>
          <w:szCs w:val="18"/>
          <w:lang w:val="sr-Latn-RS"/>
        </w:rPr>
      </w:pPr>
      <w:r w:rsidRPr="00AB00C0">
        <w:rPr>
          <w:rFonts w:ascii="Squad Light" w:hAnsi="Squad Light"/>
          <w:sz w:val="18"/>
          <w:szCs w:val="18"/>
          <w:lang w:val="sr-Latn-RS"/>
        </w:rPr>
        <w:t>-</w:t>
      </w:r>
      <w:r w:rsidRPr="00AB00C0">
        <w:rPr>
          <w:rFonts w:ascii="Squad Light" w:hAnsi="Squad Light"/>
          <w:sz w:val="18"/>
          <w:szCs w:val="18"/>
          <w:lang w:val="sr-Latn-RS"/>
        </w:rPr>
        <w:tab/>
        <w:t>Datum podnošenja prigovora</w:t>
      </w:r>
    </w:p>
    <w:p w:rsidR="00065AAE" w:rsidRPr="00AB00C0" w:rsidRDefault="00065AAE" w:rsidP="00AB00C0">
      <w:pPr>
        <w:spacing w:after="120"/>
        <w:ind w:left="709" w:hanging="709"/>
        <w:rPr>
          <w:rFonts w:ascii="Squad Light" w:hAnsi="Squad Light"/>
          <w:sz w:val="18"/>
          <w:szCs w:val="18"/>
          <w:lang w:val="sr-Latn-RS"/>
        </w:rPr>
      </w:pPr>
      <w:r w:rsidRPr="00AB00C0">
        <w:rPr>
          <w:rFonts w:ascii="Squad Light" w:hAnsi="Squad Light"/>
          <w:sz w:val="18"/>
          <w:szCs w:val="18"/>
          <w:lang w:val="sr-Latn-RS"/>
        </w:rPr>
        <w:t>-</w:t>
      </w:r>
      <w:r w:rsidRPr="00AB00C0">
        <w:rPr>
          <w:rFonts w:ascii="Squad Light" w:hAnsi="Squad Light"/>
          <w:sz w:val="18"/>
          <w:szCs w:val="18"/>
          <w:lang w:val="sr-Latn-RS"/>
        </w:rPr>
        <w:tab/>
        <w:t>Potpis podnosioca prigovora, odnosno njegovog zastupnika ili punomoćnika, osim u slučaju da se prigovor podnosi u elektronskoj formi;</w:t>
      </w:r>
    </w:p>
    <w:p w:rsidR="00065AAE" w:rsidRPr="00AB00C0" w:rsidRDefault="00065AAE" w:rsidP="00AB00C0">
      <w:pPr>
        <w:spacing w:after="120"/>
        <w:rPr>
          <w:rFonts w:ascii="Squad Light" w:hAnsi="Squad Light"/>
          <w:sz w:val="18"/>
          <w:szCs w:val="18"/>
          <w:lang w:val="sr-Latn-RS"/>
        </w:rPr>
      </w:pPr>
      <w:r w:rsidRPr="00AB00C0">
        <w:rPr>
          <w:rFonts w:ascii="Squad Light" w:hAnsi="Squad Light"/>
          <w:sz w:val="18"/>
          <w:szCs w:val="18"/>
          <w:lang w:val="sr-Latn-RS"/>
        </w:rPr>
        <w:t>-</w:t>
      </w:r>
      <w:r w:rsidRPr="00AB00C0">
        <w:rPr>
          <w:rFonts w:ascii="Squad Light" w:hAnsi="Squad Light"/>
          <w:sz w:val="18"/>
          <w:szCs w:val="18"/>
          <w:lang w:val="sr-Latn-RS"/>
        </w:rPr>
        <w:tab/>
        <w:t>Punomoćje za zastupanje ako je prigovor podneo punomoćnik.</w:t>
      </w:r>
    </w:p>
    <w:p w:rsidR="00065AAE" w:rsidRPr="00AB00C0" w:rsidRDefault="008D18D3" w:rsidP="00AB00C0">
      <w:pPr>
        <w:rPr>
          <w:rFonts w:ascii="Squad" w:hAnsi="Squad" w:cs="Arial"/>
          <w:b/>
          <w:sz w:val="20"/>
          <w:szCs w:val="20"/>
          <w:lang w:val="sr-Latn-RS"/>
        </w:rPr>
      </w:pPr>
      <w:r w:rsidRPr="00AB00C0">
        <w:rPr>
          <w:rFonts w:ascii="Squad" w:hAnsi="Squad" w:cs="Arial"/>
          <w:b/>
          <w:sz w:val="20"/>
          <w:szCs w:val="20"/>
          <w:lang w:val="sr-Latn-RS"/>
        </w:rPr>
        <w:t>Način podnošenja prigovora</w:t>
      </w:r>
      <w:r w:rsidR="00065AAE" w:rsidRPr="00AB00C0">
        <w:rPr>
          <w:rFonts w:ascii="Squad" w:hAnsi="Squad" w:cs="Arial"/>
          <w:b/>
          <w:sz w:val="20"/>
          <w:szCs w:val="20"/>
          <w:lang w:val="sr-Latn-RS"/>
        </w:rPr>
        <w:t>:</w:t>
      </w:r>
    </w:p>
    <w:p w:rsidR="00065AAE" w:rsidRPr="00AB00C0" w:rsidRDefault="00065AAE" w:rsidP="00AB00C0">
      <w:pPr>
        <w:spacing w:after="120"/>
        <w:ind w:left="709" w:hanging="709"/>
        <w:rPr>
          <w:rFonts w:ascii="Squad Light" w:hAnsi="Squad Light"/>
          <w:sz w:val="18"/>
          <w:szCs w:val="18"/>
          <w:lang w:val="sr-Latn-RS"/>
        </w:rPr>
      </w:pPr>
      <w:r w:rsidRPr="00AB00C0">
        <w:rPr>
          <w:rFonts w:ascii="Squad Light" w:hAnsi="Squad Light"/>
          <w:sz w:val="18"/>
          <w:szCs w:val="18"/>
          <w:lang w:val="sr-Latn-RS"/>
        </w:rPr>
        <w:t>-</w:t>
      </w:r>
      <w:r w:rsidRPr="00AB00C0">
        <w:rPr>
          <w:rFonts w:ascii="Squad Light" w:hAnsi="Squad Light"/>
          <w:sz w:val="18"/>
          <w:szCs w:val="18"/>
          <w:lang w:val="sr-Latn-RS"/>
        </w:rPr>
        <w:tab/>
        <w:t xml:space="preserve">Ličnim dostavljanjem u sedište </w:t>
      </w:r>
      <w:r w:rsidR="00C122B8" w:rsidRPr="00AB00C0">
        <w:rPr>
          <w:rFonts w:ascii="Squad Light" w:hAnsi="Squad Light"/>
          <w:sz w:val="18"/>
          <w:szCs w:val="18"/>
          <w:lang w:val="sr-Latn-RS"/>
        </w:rPr>
        <w:t>OTP Osiguranje ADO BEOGRAD, ul. Bulevar Zorana Đinđića br. 50 a/b, 110</w:t>
      </w:r>
      <w:r w:rsidR="00511854" w:rsidRPr="00AB00C0">
        <w:rPr>
          <w:rFonts w:ascii="Squad Light" w:hAnsi="Squad Light"/>
          <w:sz w:val="18"/>
          <w:szCs w:val="18"/>
          <w:lang w:val="sr-Latn-RS"/>
        </w:rPr>
        <w:t>7</w:t>
      </w:r>
      <w:r w:rsidR="00C122B8" w:rsidRPr="00AB00C0">
        <w:rPr>
          <w:rFonts w:ascii="Squad Light" w:hAnsi="Squad Light"/>
          <w:sz w:val="18"/>
          <w:szCs w:val="18"/>
          <w:lang w:val="sr-Latn-RS"/>
        </w:rPr>
        <w:t>0 Beograd</w:t>
      </w:r>
    </w:p>
    <w:p w:rsidR="00065AAE" w:rsidRPr="00AB00C0" w:rsidRDefault="00065AAE" w:rsidP="00AB00C0">
      <w:pPr>
        <w:spacing w:after="120"/>
        <w:rPr>
          <w:rFonts w:ascii="Squad Light" w:hAnsi="Squad Light"/>
          <w:sz w:val="18"/>
          <w:szCs w:val="18"/>
          <w:lang w:val="sr-Latn-RS"/>
        </w:rPr>
      </w:pPr>
      <w:r w:rsidRPr="00AB00C0">
        <w:rPr>
          <w:rFonts w:ascii="Squad Light" w:hAnsi="Squad Light"/>
          <w:sz w:val="18"/>
          <w:szCs w:val="18"/>
          <w:lang w:val="sr-Latn-RS"/>
        </w:rPr>
        <w:t>-</w:t>
      </w:r>
      <w:r w:rsidRPr="00AB00C0">
        <w:rPr>
          <w:rFonts w:ascii="Squad Light" w:hAnsi="Squad Light"/>
          <w:sz w:val="18"/>
          <w:szCs w:val="18"/>
          <w:lang w:val="sr-Latn-RS"/>
        </w:rPr>
        <w:tab/>
        <w:t xml:space="preserve">Ličnim dostavljanjem u bilo kojoj </w:t>
      </w:r>
      <w:r w:rsidR="00107B41" w:rsidRPr="00AB00C0">
        <w:rPr>
          <w:rFonts w:ascii="Squad Light" w:hAnsi="Squad Light"/>
          <w:sz w:val="18"/>
          <w:szCs w:val="18"/>
          <w:lang w:val="sr-Latn-RS"/>
        </w:rPr>
        <w:t>filijali</w:t>
      </w:r>
      <w:r w:rsidRPr="00AB00C0">
        <w:rPr>
          <w:rFonts w:ascii="Squad Light" w:hAnsi="Squad Light"/>
          <w:sz w:val="18"/>
          <w:szCs w:val="18"/>
          <w:lang w:val="sr-Latn-RS"/>
        </w:rPr>
        <w:t xml:space="preserve"> Zastupnika</w:t>
      </w:r>
      <w:r w:rsidR="001D1643" w:rsidRPr="00AB00C0">
        <w:rPr>
          <w:rFonts w:ascii="Squad Light" w:hAnsi="Squad Light"/>
          <w:sz w:val="18"/>
          <w:szCs w:val="18"/>
          <w:lang w:val="sr-Latn-RS"/>
        </w:rPr>
        <w:t xml:space="preserve"> u osiguranju</w:t>
      </w:r>
    </w:p>
    <w:p w:rsidR="00065AAE" w:rsidRPr="00AB00C0" w:rsidRDefault="00065AAE" w:rsidP="00AB00C0">
      <w:pPr>
        <w:spacing w:after="120"/>
        <w:ind w:left="709" w:hanging="709"/>
        <w:rPr>
          <w:rFonts w:ascii="Squad Light" w:hAnsi="Squad Light"/>
          <w:sz w:val="18"/>
          <w:szCs w:val="18"/>
          <w:lang w:val="sr-Latn-RS"/>
        </w:rPr>
      </w:pPr>
      <w:r w:rsidRPr="00AB00C0">
        <w:rPr>
          <w:rFonts w:ascii="Squad Light" w:hAnsi="Squad Light"/>
          <w:sz w:val="18"/>
          <w:szCs w:val="18"/>
          <w:lang w:val="sr-Latn-RS"/>
        </w:rPr>
        <w:t>-</w:t>
      </w:r>
      <w:r w:rsidRPr="00AB00C0">
        <w:rPr>
          <w:rFonts w:ascii="Squad Light" w:hAnsi="Squad Light"/>
          <w:sz w:val="18"/>
          <w:szCs w:val="18"/>
          <w:lang w:val="sr-Latn-RS"/>
        </w:rPr>
        <w:tab/>
        <w:t xml:space="preserve">Poštom na adresu sedišta </w:t>
      </w:r>
      <w:r w:rsidR="008D18D3" w:rsidRPr="00AB00C0">
        <w:rPr>
          <w:rFonts w:ascii="Squad Light" w:hAnsi="Squad Light"/>
          <w:sz w:val="18"/>
          <w:szCs w:val="18"/>
          <w:lang w:val="sr-Latn-RS"/>
        </w:rPr>
        <w:t xml:space="preserve">OTP Osiguranje ADO BEOGRAD, ul. Bulevar Zorana Đinđića br. 50 a/b, </w:t>
      </w:r>
      <w:r w:rsidR="00511854" w:rsidRPr="00AB00C0">
        <w:rPr>
          <w:rFonts w:ascii="Squad Light" w:hAnsi="Squad Light"/>
          <w:sz w:val="18"/>
          <w:szCs w:val="18"/>
          <w:lang w:val="sr-Latn-RS"/>
        </w:rPr>
        <w:t>1107</w:t>
      </w:r>
      <w:r w:rsidR="008D18D3" w:rsidRPr="00AB00C0">
        <w:rPr>
          <w:rFonts w:ascii="Squad Light" w:hAnsi="Squad Light"/>
          <w:sz w:val="18"/>
          <w:szCs w:val="18"/>
          <w:lang w:val="sr-Latn-RS"/>
        </w:rPr>
        <w:t>0 Beograd</w:t>
      </w:r>
    </w:p>
    <w:p w:rsidR="00065AAE" w:rsidRPr="00AB00C0" w:rsidRDefault="008D18D3" w:rsidP="00AB00C0">
      <w:pPr>
        <w:spacing w:after="120"/>
        <w:rPr>
          <w:rFonts w:ascii="Squad Light" w:hAnsi="Squad Light"/>
          <w:sz w:val="18"/>
          <w:szCs w:val="18"/>
          <w:lang w:val="sr-Latn-RS"/>
        </w:rPr>
      </w:pPr>
      <w:r w:rsidRPr="00AB00C0">
        <w:rPr>
          <w:rFonts w:ascii="Squad Light" w:hAnsi="Squad Light"/>
          <w:sz w:val="18"/>
          <w:szCs w:val="18"/>
          <w:lang w:val="sr-Latn-RS"/>
        </w:rPr>
        <w:t>-</w:t>
      </w:r>
      <w:r w:rsidRPr="00AB00C0">
        <w:rPr>
          <w:rFonts w:ascii="Squad Light" w:hAnsi="Squad Light"/>
          <w:sz w:val="18"/>
          <w:szCs w:val="18"/>
          <w:lang w:val="sr-Latn-RS"/>
        </w:rPr>
        <w:tab/>
        <w:t>Slanjem prigovora faksom na broj +381 11 26 07 330</w:t>
      </w:r>
    </w:p>
    <w:p w:rsidR="00065AAE" w:rsidRPr="00AB00C0" w:rsidRDefault="00065AAE" w:rsidP="00AB00C0">
      <w:pPr>
        <w:spacing w:after="120"/>
        <w:rPr>
          <w:rFonts w:ascii="Squad Light" w:hAnsi="Squad Light"/>
          <w:sz w:val="18"/>
          <w:szCs w:val="18"/>
          <w:lang w:val="sr-Latn-RS"/>
        </w:rPr>
      </w:pPr>
      <w:r w:rsidRPr="00AB00C0">
        <w:rPr>
          <w:rFonts w:ascii="Squad Light" w:hAnsi="Squad Light"/>
          <w:sz w:val="18"/>
          <w:szCs w:val="18"/>
          <w:lang w:val="sr-Latn-RS"/>
        </w:rPr>
        <w:t>-</w:t>
      </w:r>
      <w:r w:rsidRPr="00AB00C0">
        <w:rPr>
          <w:rFonts w:ascii="Squad Light" w:hAnsi="Squad Light"/>
          <w:sz w:val="18"/>
          <w:szCs w:val="18"/>
          <w:lang w:val="sr-Latn-RS"/>
        </w:rPr>
        <w:tab/>
        <w:t>Elektronskom poštom na adresu: prigovori@otposiguranje.rs ili</w:t>
      </w:r>
    </w:p>
    <w:p w:rsidR="00065AAE" w:rsidRPr="00AB00C0" w:rsidRDefault="00065AAE" w:rsidP="00AB00C0">
      <w:pPr>
        <w:spacing w:after="120"/>
        <w:rPr>
          <w:rFonts w:ascii="Squad Light" w:hAnsi="Squad Light"/>
          <w:sz w:val="18"/>
          <w:szCs w:val="18"/>
          <w:lang w:val="sr-Latn-RS"/>
        </w:rPr>
      </w:pPr>
      <w:r w:rsidRPr="00AB00C0">
        <w:rPr>
          <w:rFonts w:ascii="Squad Light" w:hAnsi="Squad Light"/>
          <w:sz w:val="18"/>
          <w:szCs w:val="18"/>
          <w:lang w:val="sr-Latn-RS"/>
        </w:rPr>
        <w:t>-</w:t>
      </w:r>
      <w:r w:rsidRPr="00AB00C0">
        <w:rPr>
          <w:rFonts w:ascii="Squad Light" w:hAnsi="Squad Light"/>
          <w:sz w:val="18"/>
          <w:szCs w:val="18"/>
          <w:lang w:val="sr-Latn-RS"/>
        </w:rPr>
        <w:tab/>
        <w:t xml:space="preserve">Elektronski preko internet prezentacije </w:t>
      </w:r>
      <w:r w:rsidR="001D1643" w:rsidRPr="00AB00C0">
        <w:rPr>
          <w:rFonts w:ascii="Squad Light" w:hAnsi="Squad Light"/>
          <w:sz w:val="18"/>
          <w:szCs w:val="18"/>
          <w:lang w:val="sr-Latn-RS"/>
        </w:rPr>
        <w:t>OTP Osiguranje ADO BEOGRAD</w:t>
      </w:r>
      <w:r w:rsidR="001D1643" w:rsidRPr="00AB00C0" w:rsidDel="001D1643">
        <w:rPr>
          <w:rFonts w:ascii="Squad Light" w:hAnsi="Squad Light"/>
          <w:sz w:val="18"/>
          <w:szCs w:val="18"/>
          <w:lang w:val="sr-Latn-RS"/>
        </w:rPr>
        <w:t xml:space="preserve"> </w:t>
      </w:r>
      <w:r w:rsidR="008D18D3" w:rsidRPr="00AB00C0">
        <w:rPr>
          <w:rFonts w:ascii="Squad Light" w:hAnsi="Squad Light"/>
          <w:sz w:val="18"/>
          <w:szCs w:val="18"/>
          <w:lang w:val="sr-Latn-RS"/>
        </w:rPr>
        <w:t>www.otposiguranje.rs</w:t>
      </w:r>
    </w:p>
    <w:p w:rsidR="00065AAE" w:rsidRPr="00AB00C0" w:rsidRDefault="00065AAE" w:rsidP="00AB00C0">
      <w:pPr>
        <w:rPr>
          <w:rFonts w:ascii="Squad Light" w:hAnsi="Squad Light"/>
          <w:sz w:val="18"/>
          <w:szCs w:val="18"/>
          <w:lang w:val="sr-Latn-RS"/>
        </w:rPr>
      </w:pPr>
      <w:r w:rsidRPr="00AB00C0">
        <w:rPr>
          <w:rFonts w:ascii="Squad Light" w:hAnsi="Squad Light"/>
          <w:sz w:val="18"/>
          <w:szCs w:val="18"/>
          <w:lang w:val="sr-Latn-RS"/>
        </w:rPr>
        <w:t>Osiguravač nije dužan da razmatra usmeni prigovor korisnika usluge.</w:t>
      </w:r>
    </w:p>
    <w:p w:rsidR="00065AAE" w:rsidRPr="00AB00C0" w:rsidRDefault="008D18D3" w:rsidP="00AB00C0">
      <w:pPr>
        <w:rPr>
          <w:rFonts w:ascii="Squad" w:hAnsi="Squad" w:cs="Arial"/>
          <w:b/>
          <w:sz w:val="20"/>
          <w:szCs w:val="20"/>
          <w:lang w:val="sr-Latn-RS"/>
        </w:rPr>
      </w:pPr>
      <w:r w:rsidRPr="00AB00C0">
        <w:rPr>
          <w:rFonts w:ascii="Squad" w:hAnsi="Squad" w:cs="Arial"/>
          <w:b/>
          <w:sz w:val="20"/>
          <w:szCs w:val="20"/>
          <w:lang w:val="sr-Latn-RS"/>
        </w:rPr>
        <w:t>Postupanje društva za osiguranje po prigovoru</w:t>
      </w:r>
    </w:p>
    <w:p w:rsidR="00065AAE" w:rsidRPr="00AB00C0" w:rsidRDefault="00065AAE" w:rsidP="00AB00C0">
      <w:pPr>
        <w:rPr>
          <w:rFonts w:ascii="Squad Light" w:hAnsi="Squad Light"/>
          <w:sz w:val="18"/>
          <w:szCs w:val="18"/>
          <w:lang w:val="sr-Latn-RS"/>
        </w:rPr>
      </w:pPr>
      <w:r w:rsidRPr="00AB00C0">
        <w:rPr>
          <w:rFonts w:ascii="Squad Light" w:hAnsi="Squad Light"/>
          <w:sz w:val="18"/>
          <w:szCs w:val="18"/>
          <w:lang w:val="sr-Latn-RS"/>
        </w:rPr>
        <w:t>Osiguravač je u obavezi da odgovori na prigovor u roku od 15 dana</w:t>
      </w:r>
      <w:r w:rsidR="001D1643" w:rsidRPr="00AB00C0">
        <w:rPr>
          <w:rFonts w:ascii="Squad Light" w:hAnsi="Squad Light"/>
          <w:sz w:val="18"/>
          <w:szCs w:val="18"/>
          <w:lang w:val="sr-Latn-RS"/>
        </w:rPr>
        <w:t xml:space="preserve"> od dana prijema prigovora</w:t>
      </w:r>
      <w:r w:rsidRPr="00AB00C0">
        <w:rPr>
          <w:rFonts w:ascii="Squad Light" w:hAnsi="Squad Light"/>
          <w:sz w:val="18"/>
          <w:szCs w:val="18"/>
          <w:lang w:val="sr-Latn-RS"/>
        </w:rPr>
        <w:t xml:space="preserve">, osim u posebnim slučajevima iz razloga koji ne zavise od volje Osiguravača, kada se rok može produžiti za najviše </w:t>
      </w:r>
      <w:r w:rsidR="001D1643" w:rsidRPr="00AB00C0">
        <w:rPr>
          <w:rFonts w:ascii="Squad Light" w:hAnsi="Squad Light"/>
          <w:sz w:val="18"/>
          <w:szCs w:val="18"/>
          <w:lang w:val="sr-Latn-RS"/>
        </w:rPr>
        <w:t xml:space="preserve">dodatnih </w:t>
      </w:r>
      <w:r w:rsidRPr="00AB00C0">
        <w:rPr>
          <w:rFonts w:ascii="Squad Light" w:hAnsi="Squad Light"/>
          <w:sz w:val="18"/>
          <w:szCs w:val="18"/>
          <w:lang w:val="sr-Latn-RS"/>
        </w:rPr>
        <w:t>15 dana, o čemu će podnosilac prigovora biti obavešten.</w:t>
      </w:r>
    </w:p>
    <w:p w:rsidR="00C122B8" w:rsidRPr="00AB00C0" w:rsidRDefault="00C122B8" w:rsidP="00AB00C0">
      <w:pPr>
        <w:rPr>
          <w:rFonts w:ascii="Squad Light" w:hAnsi="Squad Light"/>
          <w:sz w:val="18"/>
          <w:szCs w:val="18"/>
          <w:lang w:val="sr-Latn-RS"/>
        </w:rPr>
      </w:pPr>
      <w:r w:rsidRPr="00AB00C0">
        <w:rPr>
          <w:rFonts w:ascii="Squad Light" w:hAnsi="Squad Light"/>
          <w:sz w:val="18"/>
          <w:szCs w:val="18"/>
          <w:lang w:val="sr-Latn-RS"/>
        </w:rPr>
        <w:t>Za postupanje po prigovoru Društvo za osiguranje ne naplaćuje naknadu, niti bilo koje druge troškove.</w:t>
      </w:r>
    </w:p>
    <w:p w:rsidR="00065AAE" w:rsidRPr="00AB00C0" w:rsidRDefault="00065AAE" w:rsidP="00AB00C0">
      <w:pPr>
        <w:rPr>
          <w:rFonts w:ascii="Squad" w:hAnsi="Squad" w:cs="Arial"/>
          <w:b/>
          <w:sz w:val="20"/>
          <w:szCs w:val="20"/>
          <w:lang w:val="sr-Latn-RS"/>
        </w:rPr>
      </w:pPr>
      <w:r w:rsidRPr="00AB00C0">
        <w:rPr>
          <w:rFonts w:ascii="Squad" w:hAnsi="Squad" w:cs="Arial"/>
          <w:b/>
          <w:sz w:val="20"/>
          <w:szCs w:val="20"/>
          <w:lang w:val="sr-Latn-RS"/>
        </w:rPr>
        <w:t>Nadležni organ za nadzor poslovanja društva za osiguranje</w:t>
      </w:r>
    </w:p>
    <w:p w:rsidR="00065AAE" w:rsidRPr="00AB00C0" w:rsidRDefault="00065AAE" w:rsidP="00AB00C0">
      <w:pPr>
        <w:rPr>
          <w:rFonts w:ascii="Squad Light" w:hAnsi="Squad Light" w:cs="Arial"/>
          <w:sz w:val="18"/>
          <w:szCs w:val="18"/>
          <w:lang w:val="sr-Latn-RS"/>
        </w:rPr>
      </w:pPr>
      <w:r w:rsidRPr="00AB00C0">
        <w:rPr>
          <w:rFonts w:ascii="Squad Light" w:hAnsi="Squad Light" w:cs="Arial"/>
          <w:sz w:val="18"/>
          <w:szCs w:val="18"/>
          <w:lang w:val="sr-Latn-RS"/>
        </w:rPr>
        <w:t xml:space="preserve">Ukoliko osiguranik nije zadovoljan odgovorom na prigovor, svoja prava može dalje ostvariti </w:t>
      </w:r>
      <w:r w:rsidR="001D1643" w:rsidRPr="00AB00C0">
        <w:rPr>
          <w:rFonts w:ascii="Squad Light" w:hAnsi="Squad Light" w:cs="Arial"/>
          <w:sz w:val="18"/>
          <w:szCs w:val="18"/>
          <w:lang w:val="sr-Latn-RS"/>
        </w:rPr>
        <w:t xml:space="preserve">kod Narodne banke Srbije, </w:t>
      </w:r>
      <w:r w:rsidRPr="00AB00C0">
        <w:rPr>
          <w:rFonts w:ascii="Squad Light" w:hAnsi="Squad Light" w:cs="Arial"/>
          <w:sz w:val="18"/>
          <w:szCs w:val="18"/>
          <w:lang w:val="sr-Latn-RS"/>
        </w:rPr>
        <w:t>podnošenjem predloga za posredovanje i prigovora u pisanoj formi na adresu Narodna banka Srbije, Poštanski fah 712, 11000 Beograd, ili elektronski na početnoj stranici internet prezentacije Narodne banke Srbij</w:t>
      </w:r>
      <w:r w:rsidR="000A5C0F" w:rsidRPr="00AB00C0">
        <w:rPr>
          <w:rFonts w:ascii="Squad Light" w:hAnsi="Squad Light" w:cs="Arial"/>
          <w:sz w:val="18"/>
          <w:szCs w:val="18"/>
          <w:lang w:val="sr-Latn-RS"/>
        </w:rPr>
        <w:t>e http://www.nbs.rs</w:t>
      </w:r>
    </w:p>
    <w:sectPr w:rsidR="00065AAE" w:rsidRPr="00AB00C0" w:rsidSect="00AB00C0">
      <w:headerReference w:type="default" r:id="rId6"/>
      <w:footerReference w:type="default" r:id="rId7"/>
      <w:pgSz w:w="11907" w:h="16839" w:code="9"/>
      <w:pgMar w:top="567" w:right="510" w:bottom="567" w:left="510" w:header="56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B8C" w:rsidRDefault="00ED6B8C" w:rsidP="00980860">
      <w:pPr>
        <w:spacing w:after="0" w:line="240" w:lineRule="auto"/>
      </w:pPr>
      <w:r>
        <w:separator/>
      </w:r>
    </w:p>
  </w:endnote>
  <w:endnote w:type="continuationSeparator" w:id="0">
    <w:p w:rsidR="00ED6B8C" w:rsidRDefault="00ED6B8C" w:rsidP="0098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quad Light">
    <w:panose1 w:val="00000400000000000000"/>
    <w:charset w:val="EE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quad">
    <w:panose1 w:val="00000500000000000000"/>
    <w:charset w:val="EE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860" w:rsidRDefault="00232F43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6052FB1" wp14:editId="00037970">
              <wp:simplePos x="0" y="0"/>
              <wp:positionH relativeFrom="column">
                <wp:posOffset>2694940</wp:posOffset>
              </wp:positionH>
              <wp:positionV relativeFrom="paragraph">
                <wp:posOffset>273050</wp:posOffset>
              </wp:positionV>
              <wp:extent cx="1588770" cy="582295"/>
              <wp:effectExtent l="0" t="0" r="0" b="8255"/>
              <wp:wrapThrough wrapText="bothSides">
                <wp:wrapPolygon edited="0">
                  <wp:start x="0" y="0"/>
                  <wp:lineTo x="0" y="21200"/>
                  <wp:lineTo x="21237" y="21200"/>
                  <wp:lineTo x="21237" y="0"/>
                  <wp:lineTo x="0" y="0"/>
                </wp:wrapPolygon>
              </wp:wrapThrough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8770" cy="582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6FB9" w:rsidRPr="00122069" w:rsidRDefault="00036FB9" w:rsidP="00036FB9">
                          <w:pPr>
                            <w:pStyle w:val="Footer"/>
                            <w:rPr>
                              <w:rFonts w:ascii="Squad" w:hAnsi="Squad" w:cs="Arial"/>
                              <w:color w:val="006648"/>
                              <w:sz w:val="14"/>
                              <w:szCs w:val="14"/>
                              <w:lang w:val="sr-Latn-RS"/>
                            </w:rPr>
                          </w:pPr>
                          <w:r w:rsidRPr="00122069">
                            <w:rPr>
                              <w:rFonts w:ascii="Squad" w:hAnsi="Squad" w:cs="Arial"/>
                              <w:color w:val="006648"/>
                              <w:sz w:val="14"/>
                              <w:szCs w:val="14"/>
                              <w:lang w:val="sr-Latn-RS"/>
                            </w:rPr>
                            <w:t>Tel: +381 (0)11 26 08 665</w:t>
                          </w:r>
                        </w:p>
                        <w:p w:rsidR="00036FB9" w:rsidRPr="00122069" w:rsidRDefault="00036FB9" w:rsidP="00036FB9">
                          <w:pPr>
                            <w:pStyle w:val="Footer"/>
                            <w:rPr>
                              <w:rFonts w:ascii="Squad" w:hAnsi="Squad" w:cs="Arial"/>
                              <w:color w:val="006648"/>
                              <w:sz w:val="14"/>
                              <w:szCs w:val="14"/>
                              <w:lang w:val="sr-Latn-RS"/>
                            </w:rPr>
                          </w:pPr>
                          <w:r w:rsidRPr="00122069">
                            <w:rPr>
                              <w:rFonts w:ascii="Squad" w:hAnsi="Squad" w:cs="Arial"/>
                              <w:color w:val="006648"/>
                              <w:sz w:val="14"/>
                              <w:szCs w:val="14"/>
                              <w:lang w:val="sr-Latn-RS"/>
                            </w:rPr>
                            <w:t>Fax: +381 (0)11 26 07 330</w:t>
                          </w:r>
                        </w:p>
                        <w:p w:rsidR="00036FB9" w:rsidRPr="00122069" w:rsidRDefault="00036FB9" w:rsidP="00036FB9">
                          <w:pPr>
                            <w:pStyle w:val="Footer"/>
                            <w:rPr>
                              <w:rFonts w:ascii="Squad" w:hAnsi="Squad" w:cs="Arial"/>
                              <w:color w:val="006648"/>
                              <w:sz w:val="14"/>
                              <w:szCs w:val="14"/>
                              <w:lang w:val="sr-Latn-RS"/>
                            </w:rPr>
                          </w:pPr>
                          <w:r w:rsidRPr="00122069">
                            <w:rPr>
                              <w:rFonts w:ascii="Squad" w:hAnsi="Squad" w:cs="Arial"/>
                              <w:color w:val="006648"/>
                              <w:sz w:val="14"/>
                              <w:szCs w:val="14"/>
                              <w:lang w:val="sr-Latn-RS"/>
                            </w:rPr>
                            <w:t>info@otposiguranje.rs</w:t>
                          </w:r>
                        </w:p>
                        <w:p w:rsidR="00036FB9" w:rsidRPr="00122069" w:rsidRDefault="00036FB9" w:rsidP="00036FB9">
                          <w:pPr>
                            <w:pStyle w:val="Footer"/>
                            <w:rPr>
                              <w:rFonts w:ascii="Squad" w:hAnsi="Squad" w:cs="Arial"/>
                              <w:color w:val="006648"/>
                              <w:sz w:val="14"/>
                              <w:szCs w:val="14"/>
                              <w:lang w:val="sr-Latn-RS"/>
                            </w:rPr>
                          </w:pPr>
                          <w:r w:rsidRPr="00122069">
                            <w:rPr>
                              <w:rFonts w:ascii="Squad" w:hAnsi="Squad" w:cs="Arial"/>
                              <w:color w:val="006648"/>
                              <w:sz w:val="14"/>
                              <w:szCs w:val="14"/>
                              <w:lang w:val="sr-Latn-RS"/>
                            </w:rPr>
                            <w:t>www.otposiguranje.rs</w:t>
                          </w:r>
                        </w:p>
                        <w:p w:rsidR="00C73241" w:rsidRPr="00122069" w:rsidRDefault="00C73241" w:rsidP="00D12C1C">
                          <w:pPr>
                            <w:pStyle w:val="Footer"/>
                            <w:rPr>
                              <w:rFonts w:ascii="Squad" w:hAnsi="Squad" w:cs="Arial"/>
                              <w:color w:val="006648"/>
                              <w:sz w:val="14"/>
                              <w:szCs w:val="14"/>
                              <w:lang w:val="sr-Latn-R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52F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2.2pt;margin-top:21.5pt;width:125.1pt;height:45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" stroked="f">
              <v:textbox>
                <w:txbxContent>
                  <w:p w:rsidR="00036FB9" w:rsidRPr="00122069" w:rsidRDefault="00036FB9" w:rsidP="00036FB9">
                    <w:pPr>
                      <w:pStyle w:val="Footer"/>
                      <w:rPr>
                        <w:rFonts w:ascii="Squad" w:hAnsi="Squad" w:cs="Arial"/>
                        <w:color w:val="006648"/>
                        <w:sz w:val="14"/>
                        <w:szCs w:val="14"/>
                        <w:lang w:val="sr-Latn-RS"/>
                      </w:rPr>
                    </w:pPr>
                    <w:r w:rsidRPr="00122069">
                      <w:rPr>
                        <w:rFonts w:ascii="Squad" w:hAnsi="Squad" w:cs="Arial"/>
                        <w:color w:val="006648"/>
                        <w:sz w:val="14"/>
                        <w:szCs w:val="14"/>
                        <w:lang w:val="sr-Latn-RS"/>
                      </w:rPr>
                      <w:t>Tel: +381 (0)11 26 08 665</w:t>
                    </w:r>
                  </w:p>
                  <w:p w:rsidR="00036FB9" w:rsidRPr="00122069" w:rsidRDefault="00036FB9" w:rsidP="00036FB9">
                    <w:pPr>
                      <w:pStyle w:val="Footer"/>
                      <w:rPr>
                        <w:rFonts w:ascii="Squad" w:hAnsi="Squad" w:cs="Arial"/>
                        <w:color w:val="006648"/>
                        <w:sz w:val="14"/>
                        <w:szCs w:val="14"/>
                        <w:lang w:val="sr-Latn-RS"/>
                      </w:rPr>
                    </w:pPr>
                    <w:r w:rsidRPr="00122069">
                      <w:rPr>
                        <w:rFonts w:ascii="Squad" w:hAnsi="Squad" w:cs="Arial"/>
                        <w:color w:val="006648"/>
                        <w:sz w:val="14"/>
                        <w:szCs w:val="14"/>
                        <w:lang w:val="sr-Latn-RS"/>
                      </w:rPr>
                      <w:t>Fax: +381 (0)11 26 07 330</w:t>
                    </w:r>
                  </w:p>
                  <w:p w:rsidR="00036FB9" w:rsidRPr="00122069" w:rsidRDefault="00036FB9" w:rsidP="00036FB9">
                    <w:pPr>
                      <w:pStyle w:val="Footer"/>
                      <w:rPr>
                        <w:rFonts w:ascii="Squad" w:hAnsi="Squad" w:cs="Arial"/>
                        <w:color w:val="006648"/>
                        <w:sz w:val="14"/>
                        <w:szCs w:val="14"/>
                        <w:lang w:val="sr-Latn-RS"/>
                      </w:rPr>
                    </w:pPr>
                    <w:r w:rsidRPr="00122069">
                      <w:rPr>
                        <w:rFonts w:ascii="Squad" w:hAnsi="Squad" w:cs="Arial"/>
                        <w:color w:val="006648"/>
                        <w:sz w:val="14"/>
                        <w:szCs w:val="14"/>
                        <w:lang w:val="sr-Latn-RS"/>
                      </w:rPr>
                      <w:t>info@otposiguranje.rs</w:t>
                    </w:r>
                  </w:p>
                  <w:p w:rsidR="00036FB9" w:rsidRPr="00122069" w:rsidRDefault="00036FB9" w:rsidP="00036FB9">
                    <w:pPr>
                      <w:pStyle w:val="Footer"/>
                      <w:rPr>
                        <w:rFonts w:ascii="Squad" w:hAnsi="Squad" w:cs="Arial"/>
                        <w:color w:val="006648"/>
                        <w:sz w:val="14"/>
                        <w:szCs w:val="14"/>
                        <w:lang w:val="sr-Latn-RS"/>
                      </w:rPr>
                    </w:pPr>
                    <w:r w:rsidRPr="00122069">
                      <w:rPr>
                        <w:rFonts w:ascii="Squad" w:hAnsi="Squad" w:cs="Arial"/>
                        <w:color w:val="006648"/>
                        <w:sz w:val="14"/>
                        <w:szCs w:val="14"/>
                        <w:lang w:val="sr-Latn-RS"/>
                      </w:rPr>
                      <w:t>www.otposiguranje.rs</w:t>
                    </w:r>
                  </w:p>
                  <w:p w:rsidR="00C73241" w:rsidRPr="00122069" w:rsidRDefault="00C73241" w:rsidP="00D12C1C">
                    <w:pPr>
                      <w:pStyle w:val="Footer"/>
                      <w:rPr>
                        <w:rFonts w:ascii="Squad" w:hAnsi="Squad" w:cs="Arial"/>
                        <w:color w:val="006648"/>
                        <w:sz w:val="14"/>
                        <w:szCs w:val="14"/>
                        <w:lang w:val="sr-Latn-RS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0048" behindDoc="0" locked="0" layoutInCell="1" allowOverlap="1" wp14:anchorId="0E29101B" wp14:editId="585B8FCF">
              <wp:simplePos x="0" y="0"/>
              <wp:positionH relativeFrom="column">
                <wp:posOffset>371475</wp:posOffset>
              </wp:positionH>
              <wp:positionV relativeFrom="paragraph">
                <wp:posOffset>278765</wp:posOffset>
              </wp:positionV>
              <wp:extent cx="1818640" cy="576580"/>
              <wp:effectExtent l="0" t="0" r="0" b="0"/>
              <wp:wrapSquare wrapText="bothSides"/>
              <wp:docPr id="7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640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2C1C" w:rsidRPr="00122069" w:rsidRDefault="00D12C1C" w:rsidP="00D12C1C">
                          <w:pPr>
                            <w:pStyle w:val="Footer"/>
                            <w:rPr>
                              <w:rFonts w:ascii="Squad" w:hAnsi="Squad" w:cs="Arial"/>
                              <w:bCs/>
                              <w:color w:val="006648"/>
                              <w:sz w:val="14"/>
                              <w:szCs w:val="14"/>
                              <w:lang w:val="sr-Latn-RS"/>
                            </w:rPr>
                          </w:pPr>
                          <w:r w:rsidRPr="00122069">
                            <w:rPr>
                              <w:rFonts w:ascii="Squad" w:hAnsi="Squad" w:cs="Arial"/>
                              <w:bCs/>
                              <w:color w:val="006648"/>
                              <w:sz w:val="14"/>
                              <w:szCs w:val="14"/>
                              <w:lang w:val="sr-Latn-RS"/>
                            </w:rPr>
                            <w:t>OTP Osiguranje ADO Beograd</w:t>
                          </w:r>
                        </w:p>
                        <w:p w:rsidR="00D12C1C" w:rsidRPr="00122069" w:rsidRDefault="00D12C1C" w:rsidP="00D12C1C">
                          <w:pPr>
                            <w:pStyle w:val="Footer"/>
                            <w:rPr>
                              <w:rFonts w:ascii="Squad" w:hAnsi="Squad" w:cs="Arial"/>
                              <w:bCs/>
                              <w:color w:val="006648"/>
                              <w:sz w:val="14"/>
                              <w:szCs w:val="14"/>
                              <w:lang w:val="sr-Latn-RS"/>
                            </w:rPr>
                          </w:pPr>
                          <w:r w:rsidRPr="00122069">
                            <w:rPr>
                              <w:rFonts w:ascii="Squad" w:hAnsi="Squad" w:cs="Arial"/>
                              <w:bCs/>
                              <w:color w:val="006648"/>
                              <w:sz w:val="14"/>
                              <w:szCs w:val="14"/>
                              <w:lang w:val="sr-Latn-RS"/>
                            </w:rPr>
                            <w:t>Bulevar Zorana Đinđića 50 a/b</w:t>
                          </w:r>
                        </w:p>
                        <w:p w:rsidR="00D12C1C" w:rsidRPr="00122069" w:rsidRDefault="00D12C1C" w:rsidP="00D12C1C">
                          <w:pPr>
                            <w:pStyle w:val="Footer"/>
                            <w:rPr>
                              <w:rFonts w:ascii="Squad" w:hAnsi="Squad" w:cs="Arial"/>
                              <w:bCs/>
                              <w:color w:val="006648"/>
                              <w:sz w:val="14"/>
                              <w:szCs w:val="14"/>
                              <w:lang w:val="sr-Latn-RS"/>
                            </w:rPr>
                          </w:pPr>
                          <w:r w:rsidRPr="00122069">
                            <w:rPr>
                              <w:rFonts w:ascii="Squad" w:hAnsi="Squad" w:cs="Arial"/>
                              <w:bCs/>
                              <w:color w:val="006648"/>
                              <w:sz w:val="14"/>
                              <w:szCs w:val="14"/>
                              <w:lang w:val="sr-Latn-RS"/>
                            </w:rPr>
                            <w:t>11070 Novi Beograd</w:t>
                          </w:r>
                        </w:p>
                        <w:p w:rsidR="00DE326A" w:rsidRPr="00122069" w:rsidRDefault="00D12C1C" w:rsidP="00D12C1C">
                          <w:pPr>
                            <w:pStyle w:val="Footer"/>
                            <w:rPr>
                              <w:rFonts w:ascii="Squad" w:hAnsi="Squad" w:cs="Arial"/>
                              <w:color w:val="006648"/>
                              <w:sz w:val="14"/>
                              <w:szCs w:val="14"/>
                              <w:lang w:val="sr-Latn-RS"/>
                            </w:rPr>
                          </w:pPr>
                          <w:r w:rsidRPr="00122069">
                            <w:rPr>
                              <w:rFonts w:ascii="Squad" w:hAnsi="Squad" w:cs="Arial"/>
                              <w:bCs/>
                              <w:color w:val="006648"/>
                              <w:sz w:val="14"/>
                              <w:szCs w:val="14"/>
                              <w:lang w:val="sr-Latn-RS"/>
                            </w:rPr>
                            <w:t>Republika Srbija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29101B" id="_x0000_s1027" type="#_x0000_t202" style="position:absolute;margin-left:29.25pt;margin-top:21.95pt;width:143.2pt;height:45.4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" stroked="f">
              <v:textbox>
                <w:txbxContent>
                  <w:p w:rsidR="00D12C1C" w:rsidRPr="00122069" w:rsidRDefault="00D12C1C" w:rsidP="00D12C1C">
                    <w:pPr>
                      <w:pStyle w:val="Footer"/>
                      <w:rPr>
                        <w:rFonts w:ascii="Squad" w:hAnsi="Squad" w:cs="Arial"/>
                        <w:bCs/>
                        <w:color w:val="006648"/>
                        <w:sz w:val="14"/>
                        <w:szCs w:val="14"/>
                        <w:lang w:val="sr-Latn-RS"/>
                      </w:rPr>
                    </w:pPr>
                    <w:r w:rsidRPr="00122069">
                      <w:rPr>
                        <w:rFonts w:ascii="Squad" w:hAnsi="Squad" w:cs="Arial"/>
                        <w:bCs/>
                        <w:color w:val="006648"/>
                        <w:sz w:val="14"/>
                        <w:szCs w:val="14"/>
                        <w:lang w:val="sr-Latn-RS"/>
                      </w:rPr>
                      <w:t>OTP Osiguranje ADO Beograd</w:t>
                    </w:r>
                  </w:p>
                  <w:p w:rsidR="00D12C1C" w:rsidRPr="00122069" w:rsidRDefault="00D12C1C" w:rsidP="00D12C1C">
                    <w:pPr>
                      <w:pStyle w:val="Footer"/>
                      <w:rPr>
                        <w:rFonts w:ascii="Squad" w:hAnsi="Squad" w:cs="Arial"/>
                        <w:bCs/>
                        <w:color w:val="006648"/>
                        <w:sz w:val="14"/>
                        <w:szCs w:val="14"/>
                        <w:lang w:val="sr-Latn-RS"/>
                      </w:rPr>
                    </w:pPr>
                    <w:r w:rsidRPr="00122069">
                      <w:rPr>
                        <w:rFonts w:ascii="Squad" w:hAnsi="Squad" w:cs="Arial"/>
                        <w:bCs/>
                        <w:color w:val="006648"/>
                        <w:sz w:val="14"/>
                        <w:szCs w:val="14"/>
                        <w:lang w:val="sr-Latn-RS"/>
                      </w:rPr>
                      <w:t>Bulevar Zorana Đinđića 50 a/b</w:t>
                    </w:r>
                  </w:p>
                  <w:p w:rsidR="00D12C1C" w:rsidRPr="00122069" w:rsidRDefault="00D12C1C" w:rsidP="00D12C1C">
                    <w:pPr>
                      <w:pStyle w:val="Footer"/>
                      <w:rPr>
                        <w:rFonts w:ascii="Squad" w:hAnsi="Squad" w:cs="Arial"/>
                        <w:bCs/>
                        <w:color w:val="006648"/>
                        <w:sz w:val="14"/>
                        <w:szCs w:val="14"/>
                        <w:lang w:val="sr-Latn-RS"/>
                      </w:rPr>
                    </w:pPr>
                    <w:r w:rsidRPr="00122069">
                      <w:rPr>
                        <w:rFonts w:ascii="Squad" w:hAnsi="Squad" w:cs="Arial"/>
                        <w:bCs/>
                        <w:color w:val="006648"/>
                        <w:sz w:val="14"/>
                        <w:szCs w:val="14"/>
                        <w:lang w:val="sr-Latn-RS"/>
                      </w:rPr>
                      <w:t>11070 Novi Beograd</w:t>
                    </w:r>
                  </w:p>
                  <w:p w:rsidR="00DE326A" w:rsidRPr="00122069" w:rsidRDefault="00D12C1C" w:rsidP="00D12C1C">
                    <w:pPr>
                      <w:pStyle w:val="Footer"/>
                      <w:rPr>
                        <w:rFonts w:ascii="Squad" w:hAnsi="Squad" w:cs="Arial"/>
                        <w:color w:val="006648"/>
                        <w:sz w:val="14"/>
                        <w:szCs w:val="14"/>
                        <w:lang w:val="sr-Latn-RS"/>
                      </w:rPr>
                    </w:pPr>
                    <w:r w:rsidRPr="00122069">
                      <w:rPr>
                        <w:rFonts w:ascii="Squad" w:hAnsi="Squad" w:cs="Arial"/>
                        <w:bCs/>
                        <w:color w:val="006648"/>
                        <w:sz w:val="14"/>
                        <w:szCs w:val="14"/>
                        <w:lang w:val="sr-Latn-RS"/>
                      </w:rPr>
                      <w:t>Republika Srbija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05672E4" wp14:editId="2F8246F5">
              <wp:simplePos x="0" y="0"/>
              <wp:positionH relativeFrom="column">
                <wp:posOffset>4952365</wp:posOffset>
              </wp:positionH>
              <wp:positionV relativeFrom="paragraph">
                <wp:posOffset>266700</wp:posOffset>
              </wp:positionV>
              <wp:extent cx="1818640" cy="721995"/>
              <wp:effectExtent l="0" t="0" r="0" b="190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640" cy="721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6FB9" w:rsidRPr="00122069" w:rsidRDefault="00036FB9" w:rsidP="00036FB9">
                          <w:pPr>
                            <w:pStyle w:val="Footer"/>
                            <w:rPr>
                              <w:rFonts w:ascii="Squad" w:hAnsi="Squad" w:cs="Arial"/>
                              <w:color w:val="006648"/>
                              <w:sz w:val="14"/>
                              <w:szCs w:val="14"/>
                              <w:lang w:val="sr-Latn-RS"/>
                            </w:rPr>
                          </w:pPr>
                          <w:r w:rsidRPr="00122069">
                            <w:rPr>
                              <w:rFonts w:ascii="Squad" w:hAnsi="Squad" w:cs="Arial"/>
                              <w:color w:val="006648"/>
                              <w:sz w:val="14"/>
                              <w:szCs w:val="14"/>
                              <w:lang w:val="sr-Latn-RS"/>
                            </w:rPr>
                            <w:t>Matični broj: 20561211</w:t>
                          </w:r>
                        </w:p>
                        <w:p w:rsidR="00036FB9" w:rsidRPr="00122069" w:rsidRDefault="00036FB9" w:rsidP="00036FB9">
                          <w:pPr>
                            <w:pStyle w:val="Footer"/>
                            <w:rPr>
                              <w:rFonts w:ascii="Squad" w:hAnsi="Squad" w:cs="Arial"/>
                              <w:color w:val="006648"/>
                              <w:sz w:val="14"/>
                              <w:szCs w:val="14"/>
                              <w:lang w:val="sr-Latn-RS"/>
                            </w:rPr>
                          </w:pPr>
                          <w:r w:rsidRPr="00122069">
                            <w:rPr>
                              <w:rFonts w:ascii="Squad" w:hAnsi="Squad" w:cs="Arial"/>
                              <w:color w:val="006648"/>
                              <w:sz w:val="14"/>
                              <w:szCs w:val="14"/>
                              <w:lang w:val="sr-Latn-RS"/>
                            </w:rPr>
                            <w:t>PIB: 106237954</w:t>
                          </w:r>
                        </w:p>
                        <w:p w:rsidR="00036FB9" w:rsidRPr="00122069" w:rsidRDefault="00036FB9" w:rsidP="00D12C1C">
                          <w:pPr>
                            <w:pStyle w:val="Footer"/>
                            <w:rPr>
                              <w:rFonts w:ascii="Squad" w:hAnsi="Squad" w:cs="Arial"/>
                              <w:color w:val="006648"/>
                              <w:sz w:val="14"/>
                              <w:szCs w:val="14"/>
                              <w:lang w:val="sr-Latn-R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5672E4" id="_x0000_s1028" type="#_x0000_t202" style="position:absolute;margin-left:389.95pt;margin-top:21pt;width:143.2pt;height:56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" stroked="f">
              <v:textbox>
                <w:txbxContent>
                  <w:p w:rsidR="00036FB9" w:rsidRPr="00122069" w:rsidRDefault="00036FB9" w:rsidP="00036FB9">
                    <w:pPr>
                      <w:pStyle w:val="Footer"/>
                      <w:rPr>
                        <w:rFonts w:ascii="Squad" w:hAnsi="Squad" w:cs="Arial"/>
                        <w:color w:val="006648"/>
                        <w:sz w:val="14"/>
                        <w:szCs w:val="14"/>
                        <w:lang w:val="sr-Latn-RS"/>
                      </w:rPr>
                    </w:pPr>
                    <w:r w:rsidRPr="00122069">
                      <w:rPr>
                        <w:rFonts w:ascii="Squad" w:hAnsi="Squad" w:cs="Arial"/>
                        <w:color w:val="006648"/>
                        <w:sz w:val="14"/>
                        <w:szCs w:val="14"/>
                        <w:lang w:val="sr-Latn-RS"/>
                      </w:rPr>
                      <w:t>Matični broj: 20561211</w:t>
                    </w:r>
                  </w:p>
                  <w:p w:rsidR="00036FB9" w:rsidRPr="00122069" w:rsidRDefault="00036FB9" w:rsidP="00036FB9">
                    <w:pPr>
                      <w:pStyle w:val="Footer"/>
                      <w:rPr>
                        <w:rFonts w:ascii="Squad" w:hAnsi="Squad" w:cs="Arial"/>
                        <w:color w:val="006648"/>
                        <w:sz w:val="14"/>
                        <w:szCs w:val="14"/>
                        <w:lang w:val="sr-Latn-RS"/>
                      </w:rPr>
                    </w:pPr>
                    <w:r w:rsidRPr="00122069">
                      <w:rPr>
                        <w:rFonts w:ascii="Squad" w:hAnsi="Squad" w:cs="Arial"/>
                        <w:color w:val="006648"/>
                        <w:sz w:val="14"/>
                        <w:szCs w:val="14"/>
                        <w:lang w:val="sr-Latn-RS"/>
                      </w:rPr>
                      <w:t>PIB: 106237954</w:t>
                    </w:r>
                  </w:p>
                  <w:p w:rsidR="00036FB9" w:rsidRPr="00122069" w:rsidRDefault="00036FB9" w:rsidP="00D12C1C">
                    <w:pPr>
                      <w:pStyle w:val="Footer"/>
                      <w:rPr>
                        <w:rFonts w:ascii="Squad" w:hAnsi="Squad" w:cs="Arial"/>
                        <w:color w:val="006648"/>
                        <w:sz w:val="14"/>
                        <w:szCs w:val="14"/>
                        <w:lang w:val="sr-Latn-R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B8C" w:rsidRDefault="00ED6B8C" w:rsidP="00980860">
      <w:pPr>
        <w:spacing w:after="0" w:line="240" w:lineRule="auto"/>
      </w:pPr>
      <w:r>
        <w:separator/>
      </w:r>
    </w:p>
  </w:footnote>
  <w:footnote w:type="continuationSeparator" w:id="0">
    <w:p w:rsidR="00ED6B8C" w:rsidRDefault="00ED6B8C" w:rsidP="00980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860" w:rsidRDefault="00A374AE">
    <w:pPr>
      <w:pStyle w:val="Head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7190C415" wp14:editId="59BF442D">
          <wp:simplePos x="0" y="0"/>
          <wp:positionH relativeFrom="column">
            <wp:posOffset>25400</wp:posOffset>
          </wp:positionH>
          <wp:positionV relativeFrom="paragraph">
            <wp:posOffset>-17780</wp:posOffset>
          </wp:positionV>
          <wp:extent cx="2359025" cy="383540"/>
          <wp:effectExtent l="0" t="0" r="3175" b="0"/>
          <wp:wrapThrough wrapText="bothSides">
            <wp:wrapPolygon edited="0">
              <wp:start x="523" y="0"/>
              <wp:lineTo x="0" y="4291"/>
              <wp:lineTo x="0" y="15020"/>
              <wp:lineTo x="174" y="19311"/>
              <wp:lineTo x="1744" y="20384"/>
              <wp:lineTo x="6803" y="20384"/>
              <wp:lineTo x="8024" y="20384"/>
              <wp:lineTo x="20583" y="20384"/>
              <wp:lineTo x="21455" y="17166"/>
              <wp:lineTo x="21455" y="1073"/>
              <wp:lineTo x="1919" y="0"/>
              <wp:lineTo x="523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IGURANJE logo za dokumenta za Word RGB COLO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025" cy="383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60"/>
    <w:rsid w:val="00036FB9"/>
    <w:rsid w:val="00046FE2"/>
    <w:rsid w:val="00047386"/>
    <w:rsid w:val="00065AAE"/>
    <w:rsid w:val="000A4BAE"/>
    <w:rsid w:val="000A5C0F"/>
    <w:rsid w:val="000C5F12"/>
    <w:rsid w:val="000E2F0B"/>
    <w:rsid w:val="00107B41"/>
    <w:rsid w:val="00122069"/>
    <w:rsid w:val="0012601C"/>
    <w:rsid w:val="0013211D"/>
    <w:rsid w:val="00134DCD"/>
    <w:rsid w:val="00143AC9"/>
    <w:rsid w:val="00174FCE"/>
    <w:rsid w:val="00183497"/>
    <w:rsid w:val="00191DB3"/>
    <w:rsid w:val="001D1643"/>
    <w:rsid w:val="001D1CDA"/>
    <w:rsid w:val="00232F43"/>
    <w:rsid w:val="00267D1B"/>
    <w:rsid w:val="002D27E5"/>
    <w:rsid w:val="00321E79"/>
    <w:rsid w:val="00343085"/>
    <w:rsid w:val="00343495"/>
    <w:rsid w:val="00394C5B"/>
    <w:rsid w:val="003A41E7"/>
    <w:rsid w:val="003B1864"/>
    <w:rsid w:val="003B26B5"/>
    <w:rsid w:val="003E6EBC"/>
    <w:rsid w:val="00432F66"/>
    <w:rsid w:val="00455F7F"/>
    <w:rsid w:val="00490A24"/>
    <w:rsid w:val="00511854"/>
    <w:rsid w:val="006042B2"/>
    <w:rsid w:val="00613AAC"/>
    <w:rsid w:val="0062708F"/>
    <w:rsid w:val="00644CEC"/>
    <w:rsid w:val="006F7CBF"/>
    <w:rsid w:val="00716E73"/>
    <w:rsid w:val="007211F1"/>
    <w:rsid w:val="00732828"/>
    <w:rsid w:val="00752206"/>
    <w:rsid w:val="0076563F"/>
    <w:rsid w:val="007D6276"/>
    <w:rsid w:val="007F12F5"/>
    <w:rsid w:val="0080547F"/>
    <w:rsid w:val="0081054E"/>
    <w:rsid w:val="008414E4"/>
    <w:rsid w:val="008C64E9"/>
    <w:rsid w:val="008D18D3"/>
    <w:rsid w:val="008D33A1"/>
    <w:rsid w:val="008E451B"/>
    <w:rsid w:val="00901DD6"/>
    <w:rsid w:val="00910770"/>
    <w:rsid w:val="00980860"/>
    <w:rsid w:val="00985277"/>
    <w:rsid w:val="00991E85"/>
    <w:rsid w:val="009C3C79"/>
    <w:rsid w:val="009C660F"/>
    <w:rsid w:val="009F351C"/>
    <w:rsid w:val="00A1180E"/>
    <w:rsid w:val="00A374AE"/>
    <w:rsid w:val="00A959E2"/>
    <w:rsid w:val="00AB00C0"/>
    <w:rsid w:val="00B5051F"/>
    <w:rsid w:val="00B650E9"/>
    <w:rsid w:val="00B73DE7"/>
    <w:rsid w:val="00B76B9B"/>
    <w:rsid w:val="00B95F85"/>
    <w:rsid w:val="00BC1F03"/>
    <w:rsid w:val="00BD0F64"/>
    <w:rsid w:val="00C017DF"/>
    <w:rsid w:val="00C11F25"/>
    <w:rsid w:val="00C122B8"/>
    <w:rsid w:val="00C16999"/>
    <w:rsid w:val="00C456E7"/>
    <w:rsid w:val="00C7250C"/>
    <w:rsid w:val="00C73241"/>
    <w:rsid w:val="00C750C8"/>
    <w:rsid w:val="00C9315D"/>
    <w:rsid w:val="00CF1581"/>
    <w:rsid w:val="00D12C1C"/>
    <w:rsid w:val="00D13AC6"/>
    <w:rsid w:val="00D504B8"/>
    <w:rsid w:val="00D82DC5"/>
    <w:rsid w:val="00DA269C"/>
    <w:rsid w:val="00DA7BFF"/>
    <w:rsid w:val="00DB05E6"/>
    <w:rsid w:val="00DE326A"/>
    <w:rsid w:val="00DE7F1B"/>
    <w:rsid w:val="00E006CF"/>
    <w:rsid w:val="00E0704D"/>
    <w:rsid w:val="00E079FB"/>
    <w:rsid w:val="00E1087A"/>
    <w:rsid w:val="00E42D83"/>
    <w:rsid w:val="00E8647A"/>
    <w:rsid w:val="00E907CC"/>
    <w:rsid w:val="00ED6B8C"/>
    <w:rsid w:val="00F30FE1"/>
    <w:rsid w:val="00FB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A783267C-4DAE-42E8-B3AC-368B554D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860"/>
  </w:style>
  <w:style w:type="paragraph" w:styleId="Footer">
    <w:name w:val="footer"/>
    <w:basedOn w:val="Normal"/>
    <w:link w:val="FooterChar"/>
    <w:unhideWhenUsed/>
    <w:rsid w:val="00980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80860"/>
  </w:style>
  <w:style w:type="paragraph" w:styleId="BalloonText">
    <w:name w:val="Balloon Text"/>
    <w:basedOn w:val="Normal"/>
    <w:link w:val="BalloonTextChar"/>
    <w:uiPriority w:val="99"/>
    <w:semiHidden/>
    <w:unhideWhenUsed/>
    <w:rsid w:val="00E90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7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6F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Société Générale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Srdanovic</dc:creator>
  <cp:lastModifiedBy>Sanja Vukic</cp:lastModifiedBy>
  <cp:revision>2</cp:revision>
  <dcterms:created xsi:type="dcterms:W3CDTF">2021-10-11T12:45:00Z</dcterms:created>
  <dcterms:modified xsi:type="dcterms:W3CDTF">2021-10-11T12:45:00Z</dcterms:modified>
</cp:coreProperties>
</file>